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№ </w:t>
      </w:r>
      <w:r w:rsidR="00B76BFB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="000A7E7F" w:rsidRPr="005626E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E83152">
        <w:rPr>
          <w:rFonts w:ascii="Times New Roman" w:eastAsia="Times New Roman" w:hAnsi="Times New Roman" w:cs="Times New Roman"/>
          <w:b/>
          <w:sz w:val="24"/>
          <w:szCs w:val="24"/>
        </w:rPr>
        <w:t>26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заседания членов Правления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Межрегиональной саморегулируемой некоммерческой организации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– Некоммерческое партнёрство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b/>
          <w:sz w:val="24"/>
          <w:szCs w:val="24"/>
        </w:rPr>
        <w:t>«Общество профессиональных экспертов и оценщиков»</w:t>
      </w:r>
    </w:p>
    <w:p w:rsidR="00020F2E" w:rsidRPr="00ED4136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D1" w:rsidRDefault="00D97DD1" w:rsidP="00064B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                                   </w:t>
      </w:r>
      <w:r w:rsidR="00064BF2" w:rsidRPr="00ED413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76BFB">
        <w:rPr>
          <w:rFonts w:ascii="Times New Roman" w:hAnsi="Times New Roman" w:cs="Times New Roman"/>
          <w:b/>
          <w:sz w:val="24"/>
          <w:szCs w:val="24"/>
        </w:rPr>
        <w:t>«15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>»</w:t>
      </w:r>
      <w:r w:rsidR="00946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BFB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020F2E" w:rsidRPr="00ED41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935" w:rsidRPr="00ED4136">
        <w:rPr>
          <w:rFonts w:ascii="Times New Roman" w:hAnsi="Times New Roman" w:cs="Times New Roman"/>
          <w:b/>
          <w:sz w:val="24"/>
          <w:szCs w:val="24"/>
        </w:rPr>
        <w:t>202</w:t>
      </w:r>
      <w:r w:rsidR="00D2743D">
        <w:rPr>
          <w:rFonts w:ascii="Times New Roman" w:hAnsi="Times New Roman" w:cs="Times New Roman"/>
          <w:b/>
          <w:sz w:val="24"/>
          <w:szCs w:val="24"/>
        </w:rPr>
        <w:t>6</w:t>
      </w:r>
      <w:r w:rsidR="00936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4136">
        <w:rPr>
          <w:rFonts w:ascii="Times New Roman" w:hAnsi="Times New Roman" w:cs="Times New Roman"/>
          <w:b/>
          <w:sz w:val="24"/>
          <w:szCs w:val="24"/>
        </w:rPr>
        <w:t>г.</w:t>
      </w:r>
    </w:p>
    <w:p w:rsidR="00020F2E" w:rsidRPr="00ED4136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sz w:val="24"/>
          <w:szCs w:val="24"/>
        </w:rPr>
        <w:t>Всего членов – 8.</w:t>
      </w:r>
    </w:p>
    <w:p w:rsidR="00020F2E" w:rsidRPr="009567BD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Приглашены: </w:t>
      </w:r>
      <w:r w:rsidR="00E077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Козлова С.В</w:t>
      </w:r>
      <w:r w:rsidR="00591935"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Раванд</w:t>
      </w:r>
      <w:proofErr w:type="spellEnd"/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Н.Р.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35AD5">
        <w:rPr>
          <w:rFonts w:ascii="Times New Roman" w:eastAsia="Times New Roman" w:hAnsi="Times New Roman" w:cs="Times New Roman"/>
          <w:bCs/>
        </w:rPr>
        <w:t>Присутствует – 8 членов Правления</w:t>
      </w:r>
      <w:r w:rsidRPr="00F35AD5">
        <w:rPr>
          <w:rFonts w:ascii="Times New Roman" w:eastAsia="Times New Roman" w:hAnsi="Times New Roman" w:cs="Times New Roman"/>
          <w:b/>
          <w:bCs/>
        </w:rPr>
        <w:t>: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Палочкин Евгений Леонидович</w:t>
      </w:r>
      <w:r w:rsidRPr="00F35AD5">
        <w:rPr>
          <w:rFonts w:ascii="Times New Roman" w:eastAsia="Times New Roman" w:hAnsi="Times New Roman" w:cs="Times New Roman"/>
        </w:rPr>
        <w:t>, Президент МСНО-НП «ОПЭО» - Председатель Правления;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Бальчевская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Мария Александровна</w:t>
      </w:r>
      <w:r w:rsidRPr="00F35AD5">
        <w:rPr>
          <w:rFonts w:ascii="Times New Roman" w:eastAsia="Times New Roman" w:hAnsi="Times New Roman" w:cs="Times New Roman"/>
        </w:rPr>
        <w:t>, оценщик ЗАО «МБЦ»;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Дедов Евгений Евгеньевич</w:t>
      </w:r>
      <w:r w:rsidRPr="00F35AD5">
        <w:rPr>
          <w:rFonts w:ascii="Times New Roman" w:eastAsia="Times New Roman" w:hAnsi="Times New Roman" w:cs="Times New Roman"/>
        </w:rPr>
        <w:t>, ведущий специалист НАО «</w:t>
      </w:r>
      <w:proofErr w:type="spellStart"/>
      <w:r w:rsidRPr="00F35AD5">
        <w:rPr>
          <w:rFonts w:ascii="Times New Roman" w:eastAsia="Times New Roman" w:hAnsi="Times New Roman" w:cs="Times New Roman"/>
        </w:rPr>
        <w:t>Евроэксперт</w:t>
      </w:r>
      <w:proofErr w:type="spellEnd"/>
      <w:r w:rsidRPr="00F35AD5">
        <w:rPr>
          <w:rFonts w:ascii="Times New Roman" w:eastAsia="Times New Roman" w:hAnsi="Times New Roman" w:cs="Times New Roman"/>
        </w:rPr>
        <w:t>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Дурглишвили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Валерий Владимирович</w:t>
      </w:r>
      <w:r w:rsidRPr="00F35AD5">
        <w:rPr>
          <w:rFonts w:ascii="Times New Roman" w:eastAsia="Times New Roman" w:hAnsi="Times New Roman" w:cs="Times New Roman"/>
        </w:rPr>
        <w:t>, Генеральный директор ООО "Б1-Консалт";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Ордов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Константин Васильевич</w:t>
      </w:r>
      <w:r w:rsidRPr="00F35AD5">
        <w:rPr>
          <w:rFonts w:ascii="Times New Roman" w:eastAsia="Times New Roman" w:hAnsi="Times New Roman" w:cs="Times New Roman"/>
        </w:rPr>
        <w:t>, Генеральный директор «Международный центр консалтинга»;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Рябченюк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Жанна Николаевна</w:t>
      </w:r>
      <w:r w:rsidRPr="00F35AD5">
        <w:rPr>
          <w:rFonts w:ascii="Times New Roman" w:eastAsia="Times New Roman" w:hAnsi="Times New Roman" w:cs="Times New Roman"/>
        </w:rPr>
        <w:t>, оценщик ООО «Аудит, оценка и консультации».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Свадьбин Павел Борисович</w:t>
      </w:r>
      <w:r w:rsidRPr="00F35AD5">
        <w:rPr>
          <w:rFonts w:ascii="Times New Roman" w:eastAsia="Times New Roman" w:hAnsi="Times New Roman" w:cs="Times New Roman"/>
        </w:rPr>
        <w:t>, оценщик ЗАО «МБЦ»;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Строк Дмитрий Алексеевич</w:t>
      </w:r>
      <w:r w:rsidRPr="00F35AD5">
        <w:rPr>
          <w:rFonts w:ascii="Times New Roman" w:eastAsia="Times New Roman" w:hAnsi="Times New Roman" w:cs="Times New Roman"/>
        </w:rPr>
        <w:t>, Генеральный директор ООО «Альпари Групп».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Кворум для принятия решений имеется</w:t>
      </w:r>
      <w:r w:rsidRPr="00F35AD5">
        <w:rPr>
          <w:rFonts w:ascii="Times New Roman" w:eastAsia="Times New Roman" w:hAnsi="Times New Roman" w:cs="Times New Roman"/>
        </w:rPr>
        <w:t>.</w:t>
      </w:r>
    </w:p>
    <w:p w:rsidR="003546A8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47FA1" w:rsidRPr="00562595" w:rsidRDefault="00047FA1" w:rsidP="00047FA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2595">
        <w:rPr>
          <w:rFonts w:ascii="Times New Roman" w:eastAsia="Times New Roman" w:hAnsi="Times New Roman" w:cs="Times New Roman"/>
        </w:rPr>
        <w:t>Председательствующий на заседании</w:t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  <w:t xml:space="preserve">                                  -  Е.Л. ПАЛОЧКИН</w:t>
      </w:r>
    </w:p>
    <w:p w:rsidR="00047FA1" w:rsidRPr="00562595" w:rsidRDefault="00047FA1" w:rsidP="00047FA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2595">
        <w:rPr>
          <w:rFonts w:ascii="Times New Roman" w:eastAsia="Times New Roman" w:hAnsi="Times New Roman" w:cs="Times New Roman"/>
        </w:rPr>
        <w:t>Секретарь заседания</w:t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  <w:t xml:space="preserve">                                  - </w:t>
      </w:r>
      <w:r>
        <w:rPr>
          <w:rFonts w:ascii="Times New Roman" w:eastAsia="Times New Roman" w:hAnsi="Times New Roman" w:cs="Times New Roman"/>
        </w:rPr>
        <w:t xml:space="preserve"> </w:t>
      </w:r>
      <w:r w:rsidRPr="00562595">
        <w:rPr>
          <w:rFonts w:ascii="Times New Roman" w:eastAsia="Times New Roman" w:hAnsi="Times New Roman" w:cs="Times New Roman"/>
        </w:rPr>
        <w:t>Ж.Н. РЯБЧЕНЮК</w:t>
      </w:r>
    </w:p>
    <w:p w:rsidR="00020F2E" w:rsidRPr="00ED4136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DD1" w:rsidRPr="00ED4136" w:rsidRDefault="00D97DD1" w:rsidP="00D97DD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A61584" w:rsidRDefault="00A61584" w:rsidP="00A61584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807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>исключении</w:t>
      </w:r>
      <w:r w:rsidRPr="00C52807">
        <w:rPr>
          <w:rFonts w:ascii="Times New Roman" w:hAnsi="Times New Roman" w:cs="Times New Roman"/>
          <w:sz w:val="24"/>
          <w:szCs w:val="24"/>
        </w:rPr>
        <w:t xml:space="preserve"> из членов МСНО-НП «ОПЭО</w:t>
      </w:r>
      <w:r w:rsidRPr="00DB6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 xml:space="preserve">Гордиенко </w:t>
      </w:r>
      <w:r w:rsidR="0093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А.М</w:t>
      </w:r>
      <w:r w:rsidR="0093676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 (рег. №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1204.42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на основании личного заявления.</w:t>
      </w:r>
    </w:p>
    <w:p w:rsidR="00B1471E" w:rsidRDefault="00B1471E" w:rsidP="00B1471E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807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>исключении</w:t>
      </w:r>
      <w:r w:rsidRPr="00C52807">
        <w:rPr>
          <w:rFonts w:ascii="Times New Roman" w:hAnsi="Times New Roman" w:cs="Times New Roman"/>
          <w:sz w:val="24"/>
          <w:szCs w:val="24"/>
        </w:rPr>
        <w:t xml:space="preserve"> из членов МСНО-НП «ОПЭО</w:t>
      </w:r>
      <w:r w:rsidRPr="00DB6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Вяткина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 xml:space="preserve">А.С.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372.42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>) на основании личного заявления.</w:t>
      </w:r>
    </w:p>
    <w:p w:rsidR="007532A6" w:rsidRDefault="007532A6" w:rsidP="007532A6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приостановлении</w:t>
      </w:r>
      <w:r w:rsidRPr="006C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осуществления оценочной деятельности на основании представленного личного заявления члена МСНО-НП «ОПЭО»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А.Н.</w:t>
      </w:r>
      <w:r w:rsidRPr="00911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620.52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C53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0F2E" w:rsidRPr="002D4BDD" w:rsidRDefault="00064BF2" w:rsidP="002D4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97DD1" w:rsidRPr="00ED4136">
        <w:rPr>
          <w:rFonts w:ascii="Times New Roman" w:hAnsi="Times New Roman" w:cs="Times New Roman"/>
          <w:b/>
          <w:sz w:val="24"/>
          <w:szCs w:val="24"/>
        </w:rPr>
        <w:t>ПО ПОВЕСТКЕ ДНЯ:</w:t>
      </w:r>
    </w:p>
    <w:p w:rsidR="00A61584" w:rsidRPr="001D56A2" w:rsidRDefault="00A61584" w:rsidP="00A61584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6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1D5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1D56A2">
        <w:rPr>
          <w:rFonts w:ascii="Times New Roman" w:eastAsia="Times New Roman" w:hAnsi="Times New Roman" w:cs="Times New Roman"/>
        </w:rPr>
        <w:t>Раванд</w:t>
      </w:r>
      <w:proofErr w:type="spellEnd"/>
      <w:r w:rsidRPr="001D56A2">
        <w:rPr>
          <w:rFonts w:ascii="Times New Roman" w:eastAsia="Times New Roman" w:hAnsi="Times New Roman" w:cs="Times New Roman"/>
        </w:rPr>
        <w:t xml:space="preserve"> Н.Р.</w:t>
      </w:r>
      <w:r w:rsidRPr="001D5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исключении</w:t>
      </w:r>
      <w:r w:rsidRPr="001D5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членов МСНО-НП «ОПЭО»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Гордиенко  А.М.</w:t>
      </w:r>
      <w:r w:rsidR="00B76BFB" w:rsidRPr="004D311D">
        <w:rPr>
          <w:rFonts w:ascii="Times New Roman" w:eastAsia="Times New Roman" w:hAnsi="Times New Roman" w:cs="Times New Roman"/>
          <w:sz w:val="24"/>
          <w:szCs w:val="24"/>
        </w:rPr>
        <w:t xml:space="preserve"> (рег. №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1204.42</w:t>
      </w:r>
      <w:r w:rsidR="00B76BFB" w:rsidRPr="004D311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  на основании личного заявления</w:t>
      </w:r>
      <w:r w:rsidRPr="001D56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61584" w:rsidRPr="00C90790" w:rsidRDefault="00A61584" w:rsidP="00A61584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584" w:rsidRDefault="00A61584" w:rsidP="00A6158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6A1">
        <w:rPr>
          <w:rFonts w:ascii="Times New Roman" w:eastAsia="Times New Roman" w:hAnsi="Times New Roman" w:cs="Times New Roman"/>
          <w:b/>
          <w:sz w:val="25"/>
          <w:szCs w:val="25"/>
        </w:rPr>
        <w:t xml:space="preserve">ПОСТАНОВИЛИ: 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МСНО-НП «ОПЭО»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Гордиенко  А.М.</w:t>
      </w:r>
      <w:r w:rsidR="00B76BFB" w:rsidRPr="004D311D">
        <w:rPr>
          <w:rFonts w:ascii="Times New Roman" w:eastAsia="Times New Roman" w:hAnsi="Times New Roman" w:cs="Times New Roman"/>
          <w:sz w:val="24"/>
          <w:szCs w:val="24"/>
        </w:rPr>
        <w:t xml:space="preserve"> (рег. №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1204.42</w:t>
      </w:r>
      <w:r w:rsidR="00B76BFB" w:rsidRPr="004D311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3676D" w:rsidRPr="004D31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  на основании личного заявления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 xml:space="preserve"> с 15.09</w:t>
      </w:r>
      <w:r>
        <w:rPr>
          <w:rFonts w:ascii="Times New Roman" w:eastAsia="Times New Roman" w:hAnsi="Times New Roman" w:cs="Times New Roman"/>
          <w:sz w:val="24"/>
          <w:szCs w:val="24"/>
        </w:rPr>
        <w:t>.2026 г.</w:t>
      </w:r>
    </w:p>
    <w:p w:rsidR="008B69A8" w:rsidRDefault="008B69A8" w:rsidP="008B69A8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B1471E" w:rsidRDefault="00B1471E" w:rsidP="008B69A8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B1471E" w:rsidRPr="007532A6" w:rsidRDefault="00B1471E" w:rsidP="007532A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2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532A6">
        <w:rPr>
          <w:rFonts w:ascii="Times New Roman" w:eastAsia="Times New Roman" w:hAnsi="Times New Roman" w:cs="Times New Roman"/>
        </w:rPr>
        <w:t>Раванд</w:t>
      </w:r>
      <w:proofErr w:type="spellEnd"/>
      <w:r w:rsidRPr="007532A6">
        <w:rPr>
          <w:rFonts w:ascii="Times New Roman" w:eastAsia="Times New Roman" w:hAnsi="Times New Roman" w:cs="Times New Roman"/>
        </w:rPr>
        <w:t xml:space="preserve"> Н.Р.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исключении из членов МСНО-НП «ОПЭО» </w:t>
      </w:r>
      <w:r w:rsidR="00B76BFB" w:rsidRPr="007532A6">
        <w:rPr>
          <w:rFonts w:ascii="Times New Roman" w:eastAsia="Times New Roman" w:hAnsi="Times New Roman" w:cs="Times New Roman"/>
          <w:sz w:val="24"/>
          <w:szCs w:val="24"/>
        </w:rPr>
        <w:t>Вяткина А.С. (рег. № 1372.42)</w:t>
      </w:r>
      <w:r w:rsidRPr="007532A6">
        <w:rPr>
          <w:rFonts w:ascii="Times New Roman" w:eastAsia="Times New Roman" w:hAnsi="Times New Roman" w:cs="Times New Roman"/>
          <w:sz w:val="24"/>
          <w:szCs w:val="24"/>
        </w:rPr>
        <w:t xml:space="preserve">  на основании личного заявления.</w:t>
      </w:r>
    </w:p>
    <w:p w:rsidR="00B1471E" w:rsidRPr="00C90790" w:rsidRDefault="00B1471E" w:rsidP="00B1471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71E" w:rsidRDefault="00B1471E" w:rsidP="00B1471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6A1">
        <w:rPr>
          <w:rFonts w:ascii="Times New Roman" w:eastAsia="Times New Roman" w:hAnsi="Times New Roman" w:cs="Times New Roman"/>
          <w:b/>
          <w:sz w:val="25"/>
          <w:szCs w:val="25"/>
        </w:rPr>
        <w:t xml:space="preserve">ПОСТАНОВИЛИ: 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B2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МСНО-НП «ОПЭО»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Вяткина</w:t>
      </w:r>
      <w:r w:rsidR="00B76BFB" w:rsidRPr="004D31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 xml:space="preserve">А.С. </w:t>
      </w:r>
      <w:r w:rsidR="00B76BFB" w:rsidRPr="004D311D">
        <w:rPr>
          <w:rFonts w:ascii="Times New Roman" w:eastAsia="Times New Roman" w:hAnsi="Times New Roman" w:cs="Times New Roman"/>
          <w:sz w:val="24"/>
          <w:szCs w:val="24"/>
        </w:rPr>
        <w:t xml:space="preserve">(рег. № 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1372.42</w:t>
      </w:r>
      <w:r w:rsidR="00B76BFB" w:rsidRPr="004D311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D311D">
        <w:rPr>
          <w:rFonts w:ascii="Times New Roman" w:eastAsia="Times New Roman" w:hAnsi="Times New Roman" w:cs="Times New Roman"/>
          <w:sz w:val="24"/>
          <w:szCs w:val="24"/>
        </w:rPr>
        <w:t xml:space="preserve">  на основании личного заявления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 xml:space="preserve"> с 15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B76BF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.2026 г.</w:t>
      </w:r>
    </w:p>
    <w:p w:rsidR="00B1471E" w:rsidRDefault="00B1471E" w:rsidP="00B1471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7532A6" w:rsidRDefault="007532A6" w:rsidP="00753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2A6" w:rsidRPr="007532A6" w:rsidRDefault="007532A6" w:rsidP="007532A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2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Раванд</w:t>
      </w:r>
      <w:proofErr w:type="spellEnd"/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Н.Р. о приостановлении права осуществления оценочной деятельности на основании представленного личного заявления члена МСНО-НП «ОПЭО» </w:t>
      </w:r>
      <w:proofErr w:type="spellStart"/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Маткина</w:t>
      </w:r>
      <w:proofErr w:type="spellEnd"/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А.Н. (рег. № 620.52) с 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>15.09.2026 г. по 01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.2027 г.</w:t>
      </w:r>
    </w:p>
    <w:p w:rsidR="007532A6" w:rsidRDefault="007532A6" w:rsidP="007532A6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32A6" w:rsidRPr="007532A6" w:rsidRDefault="007532A6" w:rsidP="007532A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2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ПОСТАНОВИЛИ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Приостановить право осуществления оценочной деятельности на основании представленного личного заявления члена МСНО-НП «ОПЭО» </w:t>
      </w:r>
      <w:proofErr w:type="spellStart"/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Маткина</w:t>
      </w:r>
      <w:proofErr w:type="spellEnd"/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А.Н. (рег. № 620.52)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15.09.2026 г. по 01.01</w:t>
      </w:r>
      <w:r w:rsidRPr="007532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.2027 г.</w:t>
      </w:r>
    </w:p>
    <w:p w:rsidR="007532A6" w:rsidRDefault="007532A6" w:rsidP="007532A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2A6" w:rsidRDefault="007532A6" w:rsidP="007532A6">
      <w:pPr>
        <w:pStyle w:val="a3"/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3B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единогласно.</w:t>
      </w:r>
    </w:p>
    <w:p w:rsidR="007532A6" w:rsidRDefault="007532A6" w:rsidP="00B1471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20F2E" w:rsidRPr="00ED4136" w:rsidRDefault="00020F2E" w:rsidP="007E0E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на заседании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Е.Л. ПАЛОЧКИН</w:t>
      </w:r>
    </w:p>
    <w:p w:rsidR="00020F2E" w:rsidRPr="00ED4136" w:rsidRDefault="00020F2E" w:rsidP="007E0EC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D1" w:rsidRPr="00ED4136" w:rsidRDefault="00020F2E" w:rsidP="003546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заседания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</w:t>
      </w:r>
      <w:r w:rsidR="00110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Ж.Н. РЯБЧЕНЮК</w:t>
      </w:r>
    </w:p>
    <w:sectPr w:rsidR="00D97DD1" w:rsidRPr="00ED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0DD" w:rsidRDefault="00A420DD" w:rsidP="00020F2E">
      <w:pPr>
        <w:spacing w:after="0" w:line="240" w:lineRule="auto"/>
      </w:pPr>
      <w:r>
        <w:separator/>
      </w:r>
    </w:p>
  </w:endnote>
  <w:endnote w:type="continuationSeparator" w:id="0">
    <w:p w:rsidR="00A420DD" w:rsidRDefault="00A420DD" w:rsidP="0002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0DD" w:rsidRDefault="00A420DD" w:rsidP="00020F2E">
      <w:pPr>
        <w:spacing w:after="0" w:line="240" w:lineRule="auto"/>
      </w:pPr>
      <w:r>
        <w:separator/>
      </w:r>
    </w:p>
  </w:footnote>
  <w:footnote w:type="continuationSeparator" w:id="0">
    <w:p w:rsidR="00A420DD" w:rsidRDefault="00A420DD" w:rsidP="0002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395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5E4331D"/>
    <w:multiLevelType w:val="hybridMultilevel"/>
    <w:tmpl w:val="DDB868BE"/>
    <w:lvl w:ilvl="0" w:tplc="163A0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529EB"/>
    <w:multiLevelType w:val="hybridMultilevel"/>
    <w:tmpl w:val="E7D69EEE"/>
    <w:lvl w:ilvl="0" w:tplc="3296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94543F"/>
    <w:multiLevelType w:val="hybridMultilevel"/>
    <w:tmpl w:val="64E4E5A8"/>
    <w:lvl w:ilvl="0" w:tplc="297CE50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6530C1"/>
    <w:multiLevelType w:val="hybridMultilevel"/>
    <w:tmpl w:val="A3E02FBE"/>
    <w:lvl w:ilvl="0" w:tplc="37A40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47FC4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49521F8"/>
    <w:multiLevelType w:val="hybridMultilevel"/>
    <w:tmpl w:val="54026B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61234E"/>
    <w:multiLevelType w:val="hybridMultilevel"/>
    <w:tmpl w:val="0DB066EA"/>
    <w:lvl w:ilvl="0" w:tplc="5F0E11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A4140EC"/>
    <w:multiLevelType w:val="hybridMultilevel"/>
    <w:tmpl w:val="D980B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30C34"/>
    <w:multiLevelType w:val="hybridMultilevel"/>
    <w:tmpl w:val="72B636FC"/>
    <w:lvl w:ilvl="0" w:tplc="413052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111512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5FD74F9"/>
    <w:multiLevelType w:val="hybridMultilevel"/>
    <w:tmpl w:val="53020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6308FE"/>
    <w:multiLevelType w:val="hybridMultilevel"/>
    <w:tmpl w:val="45067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CF45DC"/>
    <w:multiLevelType w:val="hybridMultilevel"/>
    <w:tmpl w:val="D84A3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B10A5A"/>
    <w:multiLevelType w:val="hybridMultilevel"/>
    <w:tmpl w:val="4D9CB028"/>
    <w:lvl w:ilvl="0" w:tplc="67825E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E269A4"/>
    <w:multiLevelType w:val="hybridMultilevel"/>
    <w:tmpl w:val="CC74040E"/>
    <w:lvl w:ilvl="0" w:tplc="1FD0C8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3E0101"/>
    <w:multiLevelType w:val="hybridMultilevel"/>
    <w:tmpl w:val="D3306100"/>
    <w:lvl w:ilvl="0" w:tplc="96942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327F2F"/>
    <w:multiLevelType w:val="hybridMultilevel"/>
    <w:tmpl w:val="B220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0955BF"/>
    <w:multiLevelType w:val="hybridMultilevel"/>
    <w:tmpl w:val="811C7672"/>
    <w:lvl w:ilvl="0" w:tplc="6CC435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756870"/>
    <w:multiLevelType w:val="hybridMultilevel"/>
    <w:tmpl w:val="E8DA9FC4"/>
    <w:lvl w:ilvl="0" w:tplc="2A566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E17C48"/>
    <w:multiLevelType w:val="hybridMultilevel"/>
    <w:tmpl w:val="66E0FDCA"/>
    <w:lvl w:ilvl="0" w:tplc="F8C0A4F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A962C5"/>
    <w:multiLevelType w:val="hybridMultilevel"/>
    <w:tmpl w:val="126299F8"/>
    <w:lvl w:ilvl="0" w:tplc="833AB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6E1B0F"/>
    <w:multiLevelType w:val="hybridMultilevel"/>
    <w:tmpl w:val="B76C59E8"/>
    <w:lvl w:ilvl="0" w:tplc="B0B45E1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DB16427"/>
    <w:multiLevelType w:val="hybridMultilevel"/>
    <w:tmpl w:val="811C7672"/>
    <w:lvl w:ilvl="0" w:tplc="6CC435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C55C8F"/>
    <w:multiLevelType w:val="hybridMultilevel"/>
    <w:tmpl w:val="4028C116"/>
    <w:lvl w:ilvl="0" w:tplc="79FAD8F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8B76760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9"/>
  </w:num>
  <w:num w:numId="2">
    <w:abstractNumId w:val="12"/>
  </w:num>
  <w:num w:numId="3">
    <w:abstractNumId w:val="19"/>
  </w:num>
  <w:num w:numId="4">
    <w:abstractNumId w:val="1"/>
  </w:num>
  <w:num w:numId="5">
    <w:abstractNumId w:val="14"/>
  </w:num>
  <w:num w:numId="6">
    <w:abstractNumId w:val="4"/>
  </w:num>
  <w:num w:numId="7">
    <w:abstractNumId w:val="16"/>
  </w:num>
  <w:num w:numId="8">
    <w:abstractNumId w:val="20"/>
  </w:num>
  <w:num w:numId="9">
    <w:abstractNumId w:val="8"/>
  </w:num>
  <w:num w:numId="10">
    <w:abstractNumId w:val="10"/>
  </w:num>
  <w:num w:numId="11">
    <w:abstractNumId w:val="15"/>
  </w:num>
  <w:num w:numId="12">
    <w:abstractNumId w:val="18"/>
  </w:num>
  <w:num w:numId="13">
    <w:abstractNumId w:val="17"/>
  </w:num>
  <w:num w:numId="14">
    <w:abstractNumId w:val="21"/>
  </w:num>
  <w:num w:numId="15">
    <w:abstractNumId w:val="3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11"/>
  </w:num>
  <w:num w:numId="23">
    <w:abstractNumId w:val="6"/>
  </w:num>
  <w:num w:numId="24">
    <w:abstractNumId w:val="13"/>
  </w:num>
  <w:num w:numId="25">
    <w:abstractNumId w:val="7"/>
  </w:num>
  <w:num w:numId="26">
    <w:abstractNumId w:val="25"/>
  </w:num>
  <w:num w:numId="27">
    <w:abstractNumId w:val="5"/>
  </w:num>
  <w:num w:numId="28">
    <w:abstractNumId w:val="0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D1"/>
    <w:rsid w:val="00020F2E"/>
    <w:rsid w:val="00047FA1"/>
    <w:rsid w:val="00064BF2"/>
    <w:rsid w:val="00087E03"/>
    <w:rsid w:val="000A7E7F"/>
    <w:rsid w:val="000C5028"/>
    <w:rsid w:val="00110214"/>
    <w:rsid w:val="00122045"/>
    <w:rsid w:val="001D2C24"/>
    <w:rsid w:val="001D56A2"/>
    <w:rsid w:val="001E6D17"/>
    <w:rsid w:val="001F5599"/>
    <w:rsid w:val="00222FC0"/>
    <w:rsid w:val="00264D71"/>
    <w:rsid w:val="0028070C"/>
    <w:rsid w:val="002B1FFE"/>
    <w:rsid w:val="002D4BDD"/>
    <w:rsid w:val="002E1E8C"/>
    <w:rsid w:val="002F7373"/>
    <w:rsid w:val="0032387A"/>
    <w:rsid w:val="00332E6E"/>
    <w:rsid w:val="003546A8"/>
    <w:rsid w:val="004966D9"/>
    <w:rsid w:val="004A7215"/>
    <w:rsid w:val="00530783"/>
    <w:rsid w:val="005458D7"/>
    <w:rsid w:val="005626E7"/>
    <w:rsid w:val="00591935"/>
    <w:rsid w:val="005E6AF7"/>
    <w:rsid w:val="005F1B9B"/>
    <w:rsid w:val="006771EB"/>
    <w:rsid w:val="007532A6"/>
    <w:rsid w:val="007B367B"/>
    <w:rsid w:val="007D06D3"/>
    <w:rsid w:val="007D1CF7"/>
    <w:rsid w:val="007E0EC4"/>
    <w:rsid w:val="00836D1C"/>
    <w:rsid w:val="008B3CCB"/>
    <w:rsid w:val="008B69A8"/>
    <w:rsid w:val="00900D3F"/>
    <w:rsid w:val="0093676D"/>
    <w:rsid w:val="0094658F"/>
    <w:rsid w:val="009567BD"/>
    <w:rsid w:val="009946AA"/>
    <w:rsid w:val="009D1CAC"/>
    <w:rsid w:val="00A420DD"/>
    <w:rsid w:val="00A424EC"/>
    <w:rsid w:val="00A61584"/>
    <w:rsid w:val="00A73D9B"/>
    <w:rsid w:val="00A945E3"/>
    <w:rsid w:val="00AC6FA6"/>
    <w:rsid w:val="00AD3CD6"/>
    <w:rsid w:val="00AF55AD"/>
    <w:rsid w:val="00B067D6"/>
    <w:rsid w:val="00B1471E"/>
    <w:rsid w:val="00B76BFB"/>
    <w:rsid w:val="00BE68DE"/>
    <w:rsid w:val="00C52807"/>
    <w:rsid w:val="00C868A4"/>
    <w:rsid w:val="00C90790"/>
    <w:rsid w:val="00C9363B"/>
    <w:rsid w:val="00CC71A8"/>
    <w:rsid w:val="00D10247"/>
    <w:rsid w:val="00D16DAC"/>
    <w:rsid w:val="00D2743D"/>
    <w:rsid w:val="00D36C12"/>
    <w:rsid w:val="00D84AD6"/>
    <w:rsid w:val="00D97DD1"/>
    <w:rsid w:val="00DD54D0"/>
    <w:rsid w:val="00DE61E2"/>
    <w:rsid w:val="00E03047"/>
    <w:rsid w:val="00E077F6"/>
    <w:rsid w:val="00E1288A"/>
    <w:rsid w:val="00E14AB4"/>
    <w:rsid w:val="00E5361B"/>
    <w:rsid w:val="00E83152"/>
    <w:rsid w:val="00ED4136"/>
    <w:rsid w:val="00EE358B"/>
    <w:rsid w:val="00EF0DFF"/>
    <w:rsid w:val="00F01150"/>
    <w:rsid w:val="00F54952"/>
    <w:rsid w:val="00F6664D"/>
    <w:rsid w:val="00F672D4"/>
    <w:rsid w:val="00FA5194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F2E"/>
  </w:style>
  <w:style w:type="paragraph" w:styleId="a6">
    <w:name w:val="footer"/>
    <w:basedOn w:val="a"/>
    <w:link w:val="a7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F2E"/>
  </w:style>
  <w:style w:type="paragraph" w:customStyle="1" w:styleId="msonormalmrcssattr">
    <w:name w:val="msonormal_mr_css_attr"/>
    <w:basedOn w:val="a"/>
    <w:rsid w:val="00ED413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69A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F2E"/>
  </w:style>
  <w:style w:type="paragraph" w:styleId="a6">
    <w:name w:val="footer"/>
    <w:basedOn w:val="a"/>
    <w:link w:val="a7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F2E"/>
  </w:style>
  <w:style w:type="paragraph" w:customStyle="1" w:styleId="msonormalmrcssattr">
    <w:name w:val="msonormal_mr_css_attr"/>
    <w:basedOn w:val="a"/>
    <w:rsid w:val="00ED413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69A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MBC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И. Исупов</dc:creator>
  <cp:lastModifiedBy>Раванд Наргис Рахматулловна</cp:lastModifiedBy>
  <cp:revision>4</cp:revision>
  <cp:lastPrinted>2025-12-23T13:56:00Z</cp:lastPrinted>
  <dcterms:created xsi:type="dcterms:W3CDTF">2026-09-14T12:43:00Z</dcterms:created>
  <dcterms:modified xsi:type="dcterms:W3CDTF">2026-09-25T11:21:00Z</dcterms:modified>
</cp:coreProperties>
</file>